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36" w:rsidRDefault="00E375CC">
      <w:r>
        <w:rPr>
          <w:noProof/>
          <w:lang w:eastAsia="de-DE"/>
        </w:rPr>
        <w:drawing>
          <wp:anchor distT="0" distB="0" distL="114300" distR="114300" simplePos="0" relativeHeight="251659264" behindDoc="1" locked="0" layoutInCell="1" allowOverlap="1">
            <wp:simplePos x="0" y="0"/>
            <wp:positionH relativeFrom="margin">
              <wp:posOffset>3995687</wp:posOffset>
            </wp:positionH>
            <wp:positionV relativeFrom="margin">
              <wp:posOffset>-576580</wp:posOffset>
            </wp:positionV>
            <wp:extent cx="2225609" cy="1160926"/>
            <wp:effectExtent l="0" t="0" r="381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25609" cy="11609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7A36" w:rsidRPr="005E44F5" w:rsidRDefault="00847A36" w:rsidP="005E44F5">
      <w:pPr>
        <w:pStyle w:val="berschrift2"/>
      </w:pPr>
      <w:r w:rsidRPr="005E44F5">
        <w:t>Press</w:t>
      </w:r>
      <w:r w:rsidR="007422A0" w:rsidRPr="005E44F5">
        <w:t>e</w:t>
      </w:r>
      <w:r w:rsidRPr="005E44F5">
        <w:t>information</w:t>
      </w:r>
    </w:p>
    <w:p w:rsidR="00847A36" w:rsidRDefault="00847A36">
      <w:pPr>
        <w:rPr>
          <w:rFonts w:ascii="Arial" w:hAnsi="Arial" w:cs="Arial"/>
          <w:sz w:val="20"/>
        </w:rPr>
      </w:pPr>
      <w:r w:rsidRPr="005E44F5">
        <w:rPr>
          <w:rFonts w:ascii="Arial" w:hAnsi="Arial" w:cs="Arial"/>
          <w:sz w:val="20"/>
        </w:rPr>
        <w:t xml:space="preserve">Berlin, </w:t>
      </w:r>
      <w:r w:rsidR="00C315D7">
        <w:rPr>
          <w:rFonts w:ascii="Arial" w:hAnsi="Arial" w:cs="Arial"/>
          <w:sz w:val="20"/>
        </w:rPr>
        <w:t>0</w:t>
      </w:r>
      <w:r w:rsidR="00527110">
        <w:rPr>
          <w:rFonts w:ascii="Arial" w:hAnsi="Arial" w:cs="Arial"/>
          <w:sz w:val="20"/>
        </w:rPr>
        <w:t>8</w:t>
      </w:r>
      <w:r w:rsidR="00A11387" w:rsidRPr="005E44F5">
        <w:rPr>
          <w:rFonts w:ascii="Arial" w:hAnsi="Arial" w:cs="Arial"/>
          <w:sz w:val="20"/>
        </w:rPr>
        <w:t>.</w:t>
      </w:r>
      <w:r w:rsidR="00580926">
        <w:rPr>
          <w:rFonts w:ascii="Arial" w:hAnsi="Arial" w:cs="Arial"/>
          <w:sz w:val="20"/>
        </w:rPr>
        <w:t>0</w:t>
      </w:r>
      <w:r w:rsidR="003E2A74">
        <w:rPr>
          <w:rFonts w:ascii="Arial" w:hAnsi="Arial" w:cs="Arial"/>
          <w:sz w:val="20"/>
        </w:rPr>
        <w:t>7</w:t>
      </w:r>
      <w:r w:rsidR="00C315D7">
        <w:rPr>
          <w:rFonts w:ascii="Arial" w:hAnsi="Arial" w:cs="Arial"/>
          <w:sz w:val="20"/>
        </w:rPr>
        <w:t>.2019</w:t>
      </w:r>
    </w:p>
    <w:p w:rsidR="00C315D7" w:rsidRDefault="00C315D7" w:rsidP="00C315D7">
      <w:pPr>
        <w:pStyle w:val="bH2"/>
      </w:pPr>
      <w:proofErr w:type="gramStart"/>
      <w:r>
        <w:t>Initiative</w:t>
      </w:r>
      <w:proofErr w:type="gramEnd"/>
      <w:r>
        <w:t xml:space="preserve"> Zink schließt sich dem IBU an</w:t>
      </w:r>
    </w:p>
    <w:p w:rsidR="00C315D7" w:rsidRDefault="00C315D7" w:rsidP="00C315D7">
      <w:pPr>
        <w:pStyle w:val="bH3"/>
      </w:pPr>
      <w:r>
        <w:t>„EPDs schaffen Vertrauen in das Produkt“</w:t>
      </w:r>
    </w:p>
    <w:p w:rsidR="00C315D7" w:rsidRPr="00670178" w:rsidRDefault="00C315D7" w:rsidP="00C315D7">
      <w:pPr>
        <w:rPr>
          <w:b/>
        </w:rPr>
      </w:pPr>
      <w:r w:rsidRPr="00670178">
        <w:rPr>
          <w:b/>
        </w:rPr>
        <w:t xml:space="preserve">Die Initiative Zink ist das neueste Mitglied im Institut Bauen und Umwelt e.V. (IBU). Das IBU freut sich, mit dem </w:t>
      </w:r>
      <w:r>
        <w:rPr>
          <w:b/>
        </w:rPr>
        <w:t>Verband</w:t>
      </w:r>
      <w:r w:rsidRPr="00670178">
        <w:rPr>
          <w:b/>
        </w:rPr>
        <w:t xml:space="preserve"> einen weiteren Partner gewonnen zu haben, der </w:t>
      </w:r>
      <w:r>
        <w:rPr>
          <w:b/>
        </w:rPr>
        <w:t>in der Nachhaltigkeitsdokumentation und -kommunikation auf Umwelt-Produktdeklarationen setzt.</w:t>
      </w:r>
      <w:r w:rsidRPr="00670178">
        <w:rPr>
          <w:b/>
        </w:rPr>
        <w:t xml:space="preserve"> </w:t>
      </w:r>
    </w:p>
    <w:p w:rsidR="00C315D7" w:rsidRDefault="00C315D7" w:rsidP="00C315D7">
      <w:r>
        <w:t xml:space="preserve">Die Initiative Zink arbeitet als Projekt des Gesamtverbandes der Deutschen Buntmetallindustrie im Netzwerk der </w:t>
      </w:r>
      <w:proofErr w:type="spellStart"/>
      <w:r>
        <w:t>WirtschaftsVereinigung</w:t>
      </w:r>
      <w:proofErr w:type="spellEnd"/>
      <w:r>
        <w:t xml:space="preserve"> Metalle (</w:t>
      </w:r>
      <w:proofErr w:type="spellStart"/>
      <w:r>
        <w:t>WVMetalle</w:t>
      </w:r>
      <w:proofErr w:type="spellEnd"/>
      <w:r>
        <w:t xml:space="preserve">). „Wir sind ein Zusammenschluss von kompetenten, leistungsstarken Unternehmen der deutschen Zinkindustrie“, stellt Geschäftsführer Frank Neumann die Initiative Zink vor. „Als Netzwerk aus Herstellern, Verarbeitern, Anwendern und </w:t>
      </w:r>
      <w:proofErr w:type="spellStart"/>
      <w:r>
        <w:t>Recyclern</w:t>
      </w:r>
      <w:proofErr w:type="spellEnd"/>
      <w:r>
        <w:t xml:space="preserve"> bündeln wir das gesamte Wissen rund um den Hochleistungswerkstoff Zink. Dieses umfassende Know-how stellen wir den Märkten, also den Anbietern und Kunden, den Konstrukteuren, Entwicklern und Verarbeitern aus den unterschiedlichsten Anwendungsbereichen zur Verfügung. Wir sind kompetenter Ansprechpartner für alle Behörden und Institutionen, die mit dem Werkstoff Zink befasst sind.“</w:t>
      </w:r>
    </w:p>
    <w:p w:rsidR="00C315D7" w:rsidRDefault="00C315D7" w:rsidP="00C315D7">
      <w:pPr>
        <w:pStyle w:val="bH3"/>
      </w:pPr>
      <w:r>
        <w:t>Zuverlässige Basis für Planung und Bewertung</w:t>
      </w:r>
    </w:p>
    <w:p w:rsidR="00C315D7" w:rsidRDefault="00C315D7" w:rsidP="00C315D7">
      <w:r>
        <w:t xml:space="preserve">Bei der Verwendung als Bauprodukt erweist sich Zink als wartungsfreier und langlebiger Werkstoff, der nach der Nutzung immer wieder aufbereitet und wiederverwendet werden kann – Aspekte, die laut Frank Neumann mithilfe von Umwelt-Produktdeklarationen (en: Environmental </w:t>
      </w:r>
      <w:proofErr w:type="spellStart"/>
      <w:r>
        <w:t>Product</w:t>
      </w:r>
      <w:proofErr w:type="spellEnd"/>
      <w:r>
        <w:t xml:space="preserve"> </w:t>
      </w:r>
      <w:proofErr w:type="spellStart"/>
      <w:r>
        <w:t>Declaration</w:t>
      </w:r>
      <w:proofErr w:type="spellEnd"/>
      <w:r>
        <w:t xml:space="preserve"> – kurz: EPD) besonders detailliert und transparent dargestellt und mit Zahlen belegt werden können:</w:t>
      </w:r>
      <w:r w:rsidRPr="009A2E10">
        <w:t xml:space="preserve"> </w:t>
      </w:r>
      <w:r>
        <w:t xml:space="preserve">„Das EPD-Programm des IBU zeichnet sich durch die unabhängige Verifizierung durch Dritte aus. Für die Bewertung von Bauprodukten – und in Folge auch von Gebäuden – ist es wichtig, auf verlässliche Zahlen zurückgreifen zu können. Durch EPDs vom IBU erhalten Planer und Architekten eine zuverlässige Basis für ihre Planung, die ihnen immer häufiger auch als Entscheidungsgrundlage dient.“ </w:t>
      </w:r>
    </w:p>
    <w:p w:rsidR="00C315D7" w:rsidRDefault="00C315D7" w:rsidP="00C315D7">
      <w:r>
        <w:t xml:space="preserve">Unter anderem deshalb werde überlegt, weitere EPDs zu erstellen. Bereits mehrere Mitgliedsunternehmen aus dem Bereich der architektonischen Anwendung von Zink an Dach und Fassade verfügen seit einigen Jahren über EPDs für ihre Produkte. „Und sie haben damit sowohl in Beratungsgesprächen bei Planern und Architekten als auch bei der Auftragsvergabe gute Erfahrungen gemacht“, stellt Frank Neumann fest. „EPDs schaffen Vertrauen in das Produkt.“ </w:t>
      </w:r>
    </w:p>
    <w:p w:rsidR="00527110" w:rsidRPr="007E6330" w:rsidRDefault="007E6330" w:rsidP="00C71EBE">
      <w:pPr>
        <w:spacing w:after="0" w:line="240" w:lineRule="auto"/>
      </w:pPr>
      <w:r w:rsidRPr="007E6330">
        <w:t>Weiter</w:t>
      </w:r>
      <w:r>
        <w:t>e Informationen unter www.ibu-epd.com.</w:t>
      </w:r>
    </w:p>
    <w:p w:rsidR="00527110" w:rsidRPr="007E6330" w:rsidRDefault="00527110" w:rsidP="00C71EBE">
      <w:pPr>
        <w:spacing w:after="0" w:line="240" w:lineRule="auto"/>
      </w:pPr>
    </w:p>
    <w:p w:rsidR="00527110" w:rsidRPr="007E6330" w:rsidRDefault="00527110" w:rsidP="00C71EBE">
      <w:pPr>
        <w:spacing w:after="0" w:line="240" w:lineRule="auto"/>
      </w:pPr>
    </w:p>
    <w:p w:rsidR="00527110" w:rsidRPr="007E6330" w:rsidRDefault="00527110" w:rsidP="00C71EBE">
      <w:pPr>
        <w:spacing w:after="0" w:line="240" w:lineRule="auto"/>
      </w:pPr>
    </w:p>
    <w:p w:rsidR="00527110" w:rsidRPr="007E6330" w:rsidRDefault="00527110" w:rsidP="00C71EBE">
      <w:pPr>
        <w:spacing w:after="0" w:line="240" w:lineRule="auto"/>
      </w:pPr>
    </w:p>
    <w:p w:rsidR="00527110" w:rsidRPr="007E6330" w:rsidRDefault="00527110" w:rsidP="00C71EBE">
      <w:pPr>
        <w:spacing w:after="0" w:line="240" w:lineRule="auto"/>
      </w:pPr>
    </w:p>
    <w:p w:rsidR="00527110" w:rsidRPr="007E6330" w:rsidRDefault="00527110" w:rsidP="00C71EBE">
      <w:pPr>
        <w:spacing w:after="0" w:line="240" w:lineRule="auto"/>
      </w:pPr>
    </w:p>
    <w:p w:rsidR="00527110" w:rsidRDefault="00527110" w:rsidP="00C71EBE">
      <w:pPr>
        <w:spacing w:after="0" w:line="240" w:lineRule="auto"/>
        <w:rPr>
          <w:rFonts w:ascii="Arial" w:hAnsi="Arial" w:cs="Arial"/>
          <w:sz w:val="20"/>
          <w:szCs w:val="20"/>
          <w:u w:val="single"/>
        </w:rPr>
      </w:pPr>
    </w:p>
    <w:p w:rsidR="00527110" w:rsidRDefault="00527110" w:rsidP="00C71EBE">
      <w:pPr>
        <w:spacing w:after="0" w:line="240" w:lineRule="auto"/>
        <w:rPr>
          <w:rFonts w:ascii="Arial" w:hAnsi="Arial" w:cs="Arial"/>
          <w:sz w:val="20"/>
          <w:szCs w:val="20"/>
          <w:u w:val="single"/>
        </w:rPr>
      </w:pPr>
      <w:r>
        <w:rPr>
          <w:rFonts w:ascii="Arial" w:hAnsi="Arial" w:cs="Arial"/>
          <w:sz w:val="20"/>
          <w:szCs w:val="20"/>
          <w:u w:val="singl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296.6pt">
            <v:imagedata r:id="rId9" o:title="2019-07-08_pm_institut bauen und umwelt_neumitglied initiative zink"/>
          </v:shape>
        </w:pict>
      </w:r>
    </w:p>
    <w:p w:rsidR="00527110" w:rsidRDefault="00527110" w:rsidP="00C71EBE">
      <w:pPr>
        <w:spacing w:after="0" w:line="240" w:lineRule="auto"/>
        <w:rPr>
          <w:rFonts w:ascii="Arial" w:hAnsi="Arial" w:cs="Arial"/>
          <w:sz w:val="20"/>
          <w:szCs w:val="20"/>
          <w:u w:val="single"/>
        </w:rPr>
      </w:pPr>
    </w:p>
    <w:p w:rsidR="00787D0C" w:rsidRDefault="00527110" w:rsidP="00527110">
      <w:pPr>
        <w:spacing w:after="0" w:line="240" w:lineRule="auto"/>
        <w:rPr>
          <w:rFonts w:ascii="Arial" w:eastAsia="Calibri" w:hAnsi="Arial" w:cs="Arial"/>
          <w:sz w:val="20"/>
          <w:szCs w:val="20"/>
        </w:rPr>
      </w:pPr>
      <w:r w:rsidRPr="00527110">
        <w:rPr>
          <w:rFonts w:ascii="Arial" w:hAnsi="Arial" w:cs="Arial"/>
          <w:sz w:val="20"/>
          <w:szCs w:val="20"/>
        </w:rPr>
        <w:t>BU</w:t>
      </w:r>
      <w:r w:rsidR="00C71EBE" w:rsidRPr="00527110">
        <w:rPr>
          <w:rFonts w:ascii="Arial" w:hAnsi="Arial" w:cs="Arial"/>
          <w:sz w:val="20"/>
          <w:szCs w:val="20"/>
        </w:rPr>
        <w:t>:</w:t>
      </w:r>
      <w:r>
        <w:rPr>
          <w:rFonts w:ascii="Arial" w:eastAsia="Calibri" w:hAnsi="Arial" w:cs="Arial"/>
          <w:sz w:val="20"/>
          <w:szCs w:val="20"/>
        </w:rPr>
        <w:t xml:space="preserve"> </w:t>
      </w:r>
      <w:r w:rsidR="00C315D7">
        <w:rPr>
          <w:rFonts w:ascii="Arial" w:eastAsia="Calibri" w:hAnsi="Arial" w:cs="Arial"/>
          <w:sz w:val="20"/>
          <w:szCs w:val="20"/>
        </w:rPr>
        <w:t>Dr. Alexander Röder (Geschäftsführer IBU), Frank Neumann (Geschäftsführung Initiative Zink), Hans Peters (Vorstandsvorsitzender IBU) (v.l.n.r.) bei der Übergabe der Mitgliedsurkunde</w:t>
      </w:r>
      <w:r>
        <w:rPr>
          <w:rFonts w:ascii="Arial" w:eastAsia="Calibri" w:hAnsi="Arial" w:cs="Arial"/>
          <w:sz w:val="20"/>
          <w:szCs w:val="20"/>
        </w:rPr>
        <w:t xml:space="preserve">. </w:t>
      </w:r>
    </w:p>
    <w:p w:rsidR="00C71EBE" w:rsidRDefault="00527110" w:rsidP="00527110">
      <w:pPr>
        <w:spacing w:after="0" w:line="240" w:lineRule="auto"/>
        <w:rPr>
          <w:rFonts w:ascii="Arial" w:eastAsia="Calibri" w:hAnsi="Arial" w:cs="Arial"/>
          <w:sz w:val="20"/>
          <w:szCs w:val="20"/>
        </w:rPr>
      </w:pPr>
      <w:r>
        <w:rPr>
          <w:rFonts w:ascii="Arial" w:eastAsia="Calibri" w:hAnsi="Arial" w:cs="Arial"/>
          <w:sz w:val="20"/>
          <w:szCs w:val="20"/>
        </w:rPr>
        <w:t>Bild: tdx/Institut Bauen und Umwelt e.V.</w:t>
      </w:r>
    </w:p>
    <w:p w:rsidR="003E2A74" w:rsidRDefault="003E2A74" w:rsidP="007A7DBC">
      <w:pPr>
        <w:spacing w:after="0"/>
        <w:rPr>
          <w:rFonts w:ascii="Arial" w:hAnsi="Arial" w:cs="Arial"/>
          <w:b/>
          <w:sz w:val="20"/>
          <w:u w:val="single"/>
        </w:rPr>
      </w:pPr>
    </w:p>
    <w:p w:rsidR="003E2A74" w:rsidRDefault="003E2A74" w:rsidP="007A7DBC">
      <w:pPr>
        <w:spacing w:after="0"/>
        <w:rPr>
          <w:rFonts w:ascii="Arial" w:hAnsi="Arial" w:cs="Arial"/>
          <w:b/>
          <w:sz w:val="20"/>
          <w:u w:val="single"/>
        </w:rPr>
      </w:pPr>
    </w:p>
    <w:p w:rsidR="00527110" w:rsidRDefault="00527110" w:rsidP="007A7DBC">
      <w:pPr>
        <w:spacing w:after="0"/>
        <w:rPr>
          <w:rFonts w:ascii="Arial" w:hAnsi="Arial" w:cs="Arial"/>
          <w:b/>
          <w:sz w:val="20"/>
          <w:u w:val="single"/>
        </w:rPr>
      </w:pPr>
    </w:p>
    <w:p w:rsidR="00527110" w:rsidRDefault="00527110" w:rsidP="007A7DBC">
      <w:pPr>
        <w:spacing w:after="0"/>
        <w:rPr>
          <w:rFonts w:ascii="Arial" w:hAnsi="Arial" w:cs="Arial"/>
          <w:b/>
          <w:sz w:val="20"/>
          <w:u w:val="single"/>
        </w:rPr>
      </w:pPr>
    </w:p>
    <w:p w:rsidR="00527110" w:rsidRDefault="00527110" w:rsidP="007A7DBC">
      <w:pPr>
        <w:spacing w:after="0"/>
        <w:rPr>
          <w:rFonts w:ascii="Arial" w:hAnsi="Arial" w:cs="Arial"/>
          <w:b/>
          <w:sz w:val="20"/>
          <w:u w:val="single"/>
        </w:rPr>
      </w:pPr>
      <w:bookmarkStart w:id="0" w:name="_GoBack"/>
      <w:bookmarkEnd w:id="0"/>
    </w:p>
    <w:p w:rsidR="00527110" w:rsidRDefault="00527110" w:rsidP="007A7DBC">
      <w:pPr>
        <w:spacing w:after="0"/>
        <w:rPr>
          <w:rFonts w:ascii="Arial" w:hAnsi="Arial" w:cs="Arial"/>
          <w:b/>
          <w:sz w:val="20"/>
          <w:u w:val="single"/>
        </w:rPr>
      </w:pPr>
    </w:p>
    <w:p w:rsidR="00E2014C" w:rsidRPr="0035026F" w:rsidRDefault="0035026F" w:rsidP="007A7DBC">
      <w:pPr>
        <w:spacing w:after="0"/>
        <w:rPr>
          <w:rFonts w:ascii="Arial" w:hAnsi="Arial" w:cs="Arial"/>
          <w:b/>
          <w:sz w:val="20"/>
          <w:u w:val="single"/>
        </w:rPr>
      </w:pPr>
      <w:r w:rsidRPr="0035026F">
        <w:rPr>
          <w:rFonts w:ascii="Arial" w:hAnsi="Arial" w:cs="Arial"/>
          <w:b/>
          <w:sz w:val="20"/>
          <w:u w:val="single"/>
        </w:rPr>
        <w:t>Kontakt:</w:t>
      </w:r>
    </w:p>
    <w:p w:rsidR="00EE25C1" w:rsidRDefault="00EE25C1" w:rsidP="007A7DBC">
      <w:pPr>
        <w:spacing w:after="0"/>
        <w:rPr>
          <w:rFonts w:ascii="Arial" w:hAnsi="Arial" w:cs="Arial"/>
          <w:sz w:val="20"/>
        </w:rPr>
        <w:sectPr w:rsidR="00EE25C1" w:rsidSect="00EE25C1">
          <w:footerReference w:type="default" r:id="rId10"/>
          <w:type w:val="continuous"/>
          <w:pgSz w:w="11906" w:h="16838"/>
          <w:pgMar w:top="1418" w:right="1588" w:bottom="1247" w:left="1418" w:header="709" w:footer="567" w:gutter="0"/>
          <w:cols w:space="708"/>
          <w:docGrid w:linePitch="360"/>
        </w:sectPr>
      </w:pPr>
    </w:p>
    <w:p w:rsidR="00DD2E35" w:rsidRPr="00EE25C1" w:rsidRDefault="00C315D7" w:rsidP="00BB02F9">
      <w:pPr>
        <w:spacing w:after="0"/>
        <w:rPr>
          <w:rFonts w:ascii="Arial" w:hAnsi="Arial" w:cs="Arial"/>
          <w:sz w:val="20"/>
          <w:szCs w:val="18"/>
        </w:rPr>
      </w:pPr>
      <w:r>
        <w:rPr>
          <w:rFonts w:ascii="Arial" w:hAnsi="Arial" w:cs="Arial"/>
          <w:sz w:val="20"/>
          <w:szCs w:val="18"/>
        </w:rPr>
        <w:lastRenderedPageBreak/>
        <w:t>Alexander Röder</w:t>
      </w:r>
    </w:p>
    <w:p w:rsidR="00DD2E35" w:rsidRPr="00EE25C1" w:rsidRDefault="00DD2E35" w:rsidP="00BB02F9">
      <w:pPr>
        <w:spacing w:after="0"/>
        <w:rPr>
          <w:rFonts w:ascii="Arial" w:hAnsi="Arial" w:cs="Arial"/>
          <w:b/>
          <w:sz w:val="20"/>
          <w:szCs w:val="18"/>
        </w:rPr>
      </w:pPr>
      <w:r w:rsidRPr="00EE25C1">
        <w:rPr>
          <w:rFonts w:ascii="Arial" w:hAnsi="Arial" w:cs="Arial"/>
          <w:b/>
          <w:sz w:val="20"/>
          <w:szCs w:val="18"/>
        </w:rPr>
        <w:t>Institut Bauen und Umwelt e.V.</w:t>
      </w:r>
    </w:p>
    <w:p w:rsidR="00DD2E35" w:rsidRPr="00EE25C1" w:rsidRDefault="00DD2E35" w:rsidP="00BB02F9">
      <w:pPr>
        <w:spacing w:after="0"/>
        <w:rPr>
          <w:rFonts w:ascii="Arial" w:hAnsi="Arial" w:cs="Arial"/>
          <w:sz w:val="20"/>
          <w:szCs w:val="18"/>
        </w:rPr>
      </w:pPr>
      <w:r w:rsidRPr="00EE25C1">
        <w:rPr>
          <w:rFonts w:ascii="Arial" w:hAnsi="Arial" w:cs="Arial"/>
          <w:sz w:val="20"/>
          <w:szCs w:val="18"/>
        </w:rPr>
        <w:t>Telefon</w:t>
      </w:r>
      <w:r w:rsidR="00C315D7">
        <w:rPr>
          <w:rFonts w:ascii="Arial" w:hAnsi="Arial" w:cs="Arial"/>
          <w:sz w:val="20"/>
          <w:szCs w:val="18"/>
        </w:rPr>
        <w:t>: (+49) - (0) 30-30 87 74 8 - 10</w:t>
      </w:r>
    </w:p>
    <w:p w:rsidR="00DD2E35" w:rsidRPr="00EE25C1" w:rsidRDefault="00787D0C" w:rsidP="00BB02F9">
      <w:pPr>
        <w:spacing w:after="0"/>
        <w:rPr>
          <w:rFonts w:ascii="Arial" w:hAnsi="Arial" w:cs="Arial"/>
          <w:sz w:val="20"/>
          <w:szCs w:val="18"/>
        </w:rPr>
      </w:pPr>
      <w:hyperlink r:id="rId11" w:history="1">
        <w:r w:rsidR="00C504BE" w:rsidRPr="001A4FBD">
          <w:rPr>
            <w:rStyle w:val="Hyperlink"/>
            <w:rFonts w:ascii="Arial" w:hAnsi="Arial" w:cs="Arial"/>
            <w:sz w:val="20"/>
            <w:szCs w:val="18"/>
          </w:rPr>
          <w:t>pr@ibu-epd.com</w:t>
        </w:r>
      </w:hyperlink>
    </w:p>
    <w:p w:rsidR="00FC304F" w:rsidRPr="00EE25C1" w:rsidRDefault="00787D0C" w:rsidP="00BB02F9">
      <w:pPr>
        <w:rPr>
          <w:rFonts w:ascii="Arial" w:hAnsi="Arial" w:cs="Arial"/>
          <w:sz w:val="20"/>
          <w:szCs w:val="18"/>
        </w:rPr>
      </w:pPr>
      <w:hyperlink r:id="rId12" w:history="1">
        <w:r w:rsidR="00FC304F" w:rsidRPr="00D04547">
          <w:rPr>
            <w:rStyle w:val="Hyperlink"/>
            <w:rFonts w:ascii="Arial" w:hAnsi="Arial" w:cs="Arial"/>
            <w:sz w:val="20"/>
            <w:szCs w:val="18"/>
          </w:rPr>
          <w:t>www.ibu-epd.com</w:t>
        </w:r>
      </w:hyperlink>
    </w:p>
    <w:sectPr w:rsidR="00FC304F" w:rsidRPr="00EE25C1" w:rsidSect="00EE25C1">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22" w:rsidRDefault="00352822">
      <w:pPr>
        <w:spacing w:after="0" w:line="240" w:lineRule="auto"/>
      </w:pPr>
      <w:r>
        <w:separator/>
      </w:r>
    </w:p>
  </w:endnote>
  <w:endnote w:type="continuationSeparator" w:id="0">
    <w:p w:rsidR="00352822" w:rsidRDefault="003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5" w:rsidRPr="005C6915" w:rsidRDefault="00DD2E35">
    <w:pPr>
      <w:pStyle w:val="Fuzeile"/>
      <w:rPr>
        <w:color w:val="76923C" w:themeColor="accent3" w:themeShade="BF"/>
      </w:rPr>
    </w:pPr>
    <w:r w:rsidRPr="005C6915">
      <w:rPr>
        <w:color w:val="76923C" w:themeColor="accent3" w:themeShade="BF"/>
      </w:rPr>
      <w:t xml:space="preserve">Institut Bauen und Umwelt e.V. </w:t>
    </w:r>
    <w:r w:rsidRPr="005C6915">
      <w:rPr>
        <w:color w:val="76923C" w:themeColor="accent3" w:themeShade="BF"/>
      </w:rPr>
      <w:tab/>
    </w:r>
    <w:hyperlink r:id="rId1" w:history="1">
      <w:r w:rsidRPr="005C6915">
        <w:rPr>
          <w:rStyle w:val="Hyperlink"/>
          <w:color w:val="76923C" w:themeColor="accent3" w:themeShade="BF"/>
          <w:u w:val="none"/>
        </w:rPr>
        <w:t>www.</w:t>
      </w:r>
      <w:r w:rsidR="00C87951">
        <w:rPr>
          <w:rStyle w:val="Hyperlink"/>
          <w:color w:val="76923C" w:themeColor="accent3" w:themeShade="BF"/>
          <w:u w:val="none"/>
        </w:rPr>
        <w:t>ibu-epd</w:t>
      </w:r>
      <w:r w:rsidRPr="005C6915">
        <w:rPr>
          <w:rStyle w:val="Hyperlink"/>
          <w:color w:val="76923C" w:themeColor="accent3" w:themeShade="BF"/>
          <w:u w:val="none"/>
        </w:rPr>
        <w:t>.com</w:t>
      </w:r>
    </w:hyperlink>
    <w:r w:rsidRPr="005C6915">
      <w:rPr>
        <w:color w:val="76923C" w:themeColor="accent3" w:themeShade="BF"/>
      </w:rPr>
      <w:tab/>
      <w:t>info@</w:t>
    </w:r>
    <w:r w:rsidR="00C87951">
      <w:rPr>
        <w:color w:val="76923C" w:themeColor="accent3" w:themeShade="BF"/>
      </w:rPr>
      <w:t>ibu-epd</w:t>
    </w:r>
    <w:r w:rsidRPr="005C6915">
      <w:rPr>
        <w:color w:val="76923C" w:themeColor="accent3" w:themeShade="BF"/>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22" w:rsidRDefault="00352822">
      <w:pPr>
        <w:spacing w:after="0" w:line="240" w:lineRule="auto"/>
      </w:pPr>
      <w:r>
        <w:separator/>
      </w:r>
    </w:p>
  </w:footnote>
  <w:footnote w:type="continuationSeparator" w:id="0">
    <w:p w:rsidR="00352822" w:rsidRDefault="003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AB6"/>
    <w:multiLevelType w:val="hybridMultilevel"/>
    <w:tmpl w:val="22CE9D3C"/>
    <w:lvl w:ilvl="0" w:tplc="3D02EFB4">
      <w:numFmt w:val="bullet"/>
      <w:lvlText w:val="•"/>
      <w:lvlJc w:val="left"/>
      <w:pPr>
        <w:ind w:left="1065" w:hanging="705"/>
      </w:pPr>
      <w:rPr>
        <w:rFonts w:ascii="Arial" w:eastAsia="Times New Roman" w:hAnsi="Arial" w:hint="default"/>
      </w:rPr>
    </w:lvl>
    <w:lvl w:ilvl="1" w:tplc="A37C6262">
      <w:numFmt w:val="bullet"/>
      <w:lvlText w:val="-"/>
      <w:lvlJc w:val="left"/>
      <w:pPr>
        <w:ind w:left="1440" w:hanging="360"/>
      </w:pPr>
      <w:rPr>
        <w:rFonts w:ascii="Cambria" w:eastAsiaTheme="minorEastAsia" w:hAnsi="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F685C"/>
    <w:multiLevelType w:val="hybridMultilevel"/>
    <w:tmpl w:val="5C627F8A"/>
    <w:lvl w:ilvl="0" w:tplc="F68E3226">
      <w:numFmt w:val="bullet"/>
      <w:lvlText w:val="•"/>
      <w:lvlJc w:val="left"/>
      <w:pPr>
        <w:ind w:left="705" w:hanging="660"/>
      </w:pPr>
      <w:rPr>
        <w:rFonts w:ascii="Arial" w:eastAsia="Times New Roman" w:hAnsi="Arial"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41E813EE"/>
    <w:multiLevelType w:val="hybridMultilevel"/>
    <w:tmpl w:val="8E3C3774"/>
    <w:lvl w:ilvl="0" w:tplc="F68E3226">
      <w:numFmt w:val="bullet"/>
      <w:lvlText w:val="•"/>
      <w:lvlJc w:val="left"/>
      <w:pPr>
        <w:ind w:left="705" w:hanging="6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5A3C81"/>
    <w:multiLevelType w:val="hybridMultilevel"/>
    <w:tmpl w:val="DF1CE448"/>
    <w:lvl w:ilvl="0" w:tplc="3D02EFB4">
      <w:numFmt w:val="bullet"/>
      <w:lvlText w:val="•"/>
      <w:lvlJc w:val="left"/>
      <w:pPr>
        <w:ind w:left="1065" w:hanging="705"/>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C40D52"/>
    <w:multiLevelType w:val="hybridMultilevel"/>
    <w:tmpl w:val="8304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E7540A"/>
    <w:multiLevelType w:val="hybridMultilevel"/>
    <w:tmpl w:val="82F0993C"/>
    <w:lvl w:ilvl="0" w:tplc="3D02EFB4">
      <w:numFmt w:val="bullet"/>
      <w:lvlText w:val="•"/>
      <w:lvlJc w:val="left"/>
      <w:pPr>
        <w:ind w:left="1065" w:hanging="705"/>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Neumann">
    <w15:presenceInfo w15:providerId="Windows Live" w15:userId="0bdcab6f62de9f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36"/>
    <w:rsid w:val="00090D87"/>
    <w:rsid w:val="000A469B"/>
    <w:rsid w:val="000D190F"/>
    <w:rsid w:val="000D70A9"/>
    <w:rsid w:val="00113667"/>
    <w:rsid w:val="001B1020"/>
    <w:rsid w:val="001E59C1"/>
    <w:rsid w:val="00205B70"/>
    <w:rsid w:val="0022535A"/>
    <w:rsid w:val="00225775"/>
    <w:rsid w:val="002A78B6"/>
    <w:rsid w:val="002C0285"/>
    <w:rsid w:val="002E2447"/>
    <w:rsid w:val="0035026F"/>
    <w:rsid w:val="00352822"/>
    <w:rsid w:val="00360794"/>
    <w:rsid w:val="003811CC"/>
    <w:rsid w:val="003B1897"/>
    <w:rsid w:val="003C3E16"/>
    <w:rsid w:val="003D3E37"/>
    <w:rsid w:val="003E2A74"/>
    <w:rsid w:val="003F65D7"/>
    <w:rsid w:val="004A06E6"/>
    <w:rsid w:val="00527110"/>
    <w:rsid w:val="0053445C"/>
    <w:rsid w:val="00547E4F"/>
    <w:rsid w:val="005527C9"/>
    <w:rsid w:val="00555DB3"/>
    <w:rsid w:val="00580926"/>
    <w:rsid w:val="005B05F6"/>
    <w:rsid w:val="005B63DB"/>
    <w:rsid w:val="005B6B35"/>
    <w:rsid w:val="005C6915"/>
    <w:rsid w:val="005E44F5"/>
    <w:rsid w:val="005F6D6C"/>
    <w:rsid w:val="006968CF"/>
    <w:rsid w:val="006C23C6"/>
    <w:rsid w:val="0071039E"/>
    <w:rsid w:val="007422A0"/>
    <w:rsid w:val="00752936"/>
    <w:rsid w:val="00754048"/>
    <w:rsid w:val="0078529F"/>
    <w:rsid w:val="00787D0C"/>
    <w:rsid w:val="007A7DBC"/>
    <w:rsid w:val="007B5CB0"/>
    <w:rsid w:val="007E6330"/>
    <w:rsid w:val="00847A36"/>
    <w:rsid w:val="00857772"/>
    <w:rsid w:val="0088147F"/>
    <w:rsid w:val="009C0286"/>
    <w:rsid w:val="009D36AE"/>
    <w:rsid w:val="00A11387"/>
    <w:rsid w:val="00A177EC"/>
    <w:rsid w:val="00A95AA3"/>
    <w:rsid w:val="00AE6AAB"/>
    <w:rsid w:val="00AF0243"/>
    <w:rsid w:val="00B4156F"/>
    <w:rsid w:val="00B464D5"/>
    <w:rsid w:val="00B7617D"/>
    <w:rsid w:val="00B87247"/>
    <w:rsid w:val="00B94BD4"/>
    <w:rsid w:val="00BB02F9"/>
    <w:rsid w:val="00BE5224"/>
    <w:rsid w:val="00C01CCF"/>
    <w:rsid w:val="00C315D7"/>
    <w:rsid w:val="00C43107"/>
    <w:rsid w:val="00C504BE"/>
    <w:rsid w:val="00C6668D"/>
    <w:rsid w:val="00C71EBE"/>
    <w:rsid w:val="00C87951"/>
    <w:rsid w:val="00CB01DC"/>
    <w:rsid w:val="00CD6D73"/>
    <w:rsid w:val="00CE2136"/>
    <w:rsid w:val="00D04547"/>
    <w:rsid w:val="00DA42B3"/>
    <w:rsid w:val="00DC2E9A"/>
    <w:rsid w:val="00DD2E35"/>
    <w:rsid w:val="00DD538A"/>
    <w:rsid w:val="00E2014C"/>
    <w:rsid w:val="00E20A36"/>
    <w:rsid w:val="00E375CC"/>
    <w:rsid w:val="00E60DF5"/>
    <w:rsid w:val="00E65DC5"/>
    <w:rsid w:val="00E87F54"/>
    <w:rsid w:val="00EA6511"/>
    <w:rsid w:val="00EE25C1"/>
    <w:rsid w:val="00F14305"/>
    <w:rsid w:val="00F27BD1"/>
    <w:rsid w:val="00FA42AB"/>
    <w:rsid w:val="00FC304F"/>
    <w:rsid w:val="00FD735C"/>
    <w:rsid w:val="00FF6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
    <w:qFormat/>
    <w:rsid w:val="005E44F5"/>
    <w:pPr>
      <w:outlineLvl w:val="0"/>
    </w:pPr>
    <w:rPr>
      <w:rFonts w:ascii="Arial" w:hAnsi="Arial" w:cs="Arial"/>
      <w:b/>
      <w:color w:val="9BBB59" w:themeColor="accent3"/>
      <w:sz w:val="28"/>
      <w:szCs w:val="26"/>
    </w:rPr>
  </w:style>
  <w:style w:type="paragraph" w:styleId="berschrift2">
    <w:name w:val="heading 2"/>
    <w:basedOn w:val="Standard"/>
    <w:next w:val="Standard"/>
    <w:link w:val="berschrift2Zchn"/>
    <w:uiPriority w:val="9"/>
    <w:unhideWhenUsed/>
    <w:qFormat/>
    <w:rsid w:val="005E44F5"/>
    <w:pPr>
      <w:outlineLvl w:val="1"/>
    </w:pPr>
    <w:rPr>
      <w:rFonts w:ascii="Arial" w:hAnsi="Arial" w:cs="Arial"/>
      <w:b/>
      <w:sz w:val="28"/>
    </w:rPr>
  </w:style>
  <w:style w:type="paragraph" w:styleId="berschrift3">
    <w:name w:val="heading 3"/>
    <w:basedOn w:val="Standard"/>
    <w:next w:val="Standard"/>
    <w:link w:val="berschrift3Zchn"/>
    <w:uiPriority w:val="9"/>
    <w:unhideWhenUsed/>
    <w:qFormat/>
    <w:rsid w:val="005E44F5"/>
    <w:pPr>
      <w:outlineLvl w:val="2"/>
    </w:pPr>
    <w:rPr>
      <w:rFonts w:ascii="Arial" w:hAnsi="Arial" w:cs="Arial"/>
      <w:sz w:val="20"/>
      <w:u w:val="single"/>
    </w:rPr>
  </w:style>
  <w:style w:type="paragraph" w:styleId="berschrift4">
    <w:name w:val="heading 4"/>
    <w:basedOn w:val="Standard"/>
    <w:next w:val="Standard"/>
    <w:link w:val="berschrift4Zchn"/>
    <w:uiPriority w:val="9"/>
    <w:unhideWhenUsed/>
    <w:qFormat/>
    <w:rsid w:val="0035026F"/>
    <w:pPr>
      <w:keepNext/>
      <w:keepLines/>
      <w:spacing w:before="200" w:after="0"/>
      <w:outlineLvl w:val="3"/>
    </w:pPr>
    <w:rPr>
      <w:rFonts w:asciiTheme="majorHAnsi" w:eastAsiaTheme="majorEastAsia" w:hAnsiTheme="majorHAns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E44F5"/>
    <w:rPr>
      <w:rFonts w:ascii="Arial" w:hAnsi="Arial" w:cs="Arial"/>
      <w:b/>
      <w:color w:val="9BBB59" w:themeColor="accent3"/>
      <w:sz w:val="26"/>
      <w:szCs w:val="26"/>
    </w:rPr>
  </w:style>
  <w:style w:type="character" w:customStyle="1" w:styleId="berschrift2Zchn">
    <w:name w:val="Überschrift 2 Zchn"/>
    <w:basedOn w:val="Absatz-Standardschriftart"/>
    <w:link w:val="berschrift2"/>
    <w:uiPriority w:val="9"/>
    <w:locked/>
    <w:rsid w:val="005E44F5"/>
    <w:rPr>
      <w:rFonts w:ascii="Arial" w:hAnsi="Arial" w:cs="Arial"/>
      <w:b/>
      <w:sz w:val="28"/>
    </w:rPr>
  </w:style>
  <w:style w:type="character" w:customStyle="1" w:styleId="berschrift3Zchn">
    <w:name w:val="Überschrift 3 Zchn"/>
    <w:basedOn w:val="Absatz-Standardschriftart"/>
    <w:link w:val="berschrift3"/>
    <w:uiPriority w:val="9"/>
    <w:locked/>
    <w:rsid w:val="005E44F5"/>
    <w:rPr>
      <w:rFonts w:ascii="Arial" w:hAnsi="Arial" w:cs="Arial"/>
      <w:sz w:val="20"/>
      <w:u w:val="single"/>
    </w:rPr>
  </w:style>
  <w:style w:type="character" w:customStyle="1" w:styleId="berschrift4Zchn">
    <w:name w:val="Überschrift 4 Zchn"/>
    <w:basedOn w:val="Absatz-Standardschriftart"/>
    <w:link w:val="berschrift4"/>
    <w:uiPriority w:val="9"/>
    <w:locked/>
    <w:rsid w:val="0035026F"/>
    <w:rPr>
      <w:rFonts w:asciiTheme="majorHAnsi" w:eastAsiaTheme="majorEastAsia" w:hAnsiTheme="majorHAnsi" w:cs="Times New Roman"/>
      <w:b/>
      <w:bCs/>
      <w:i/>
      <w:iCs/>
      <w:color w:val="4F81BD" w:themeColor="accent1"/>
    </w:rPr>
  </w:style>
  <w:style w:type="character" w:styleId="Hyperlink">
    <w:name w:val="Hyperlink"/>
    <w:basedOn w:val="Absatz-Standardschriftart"/>
    <w:uiPriority w:val="99"/>
    <w:unhideWhenUsed/>
    <w:rsid w:val="00847A36"/>
    <w:rPr>
      <w:rFonts w:cs="Times New Roman"/>
      <w:color w:val="0000FF" w:themeColor="hyperlink"/>
      <w:u w:val="single"/>
    </w:rPr>
  </w:style>
  <w:style w:type="paragraph" w:styleId="Fuzeile">
    <w:name w:val="footer"/>
    <w:basedOn w:val="Standard"/>
    <w:link w:val="FuzeileZchn"/>
    <w:uiPriority w:val="99"/>
    <w:unhideWhenUsed/>
    <w:rsid w:val="00DD2E3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DD2E35"/>
    <w:rPr>
      <w:rFonts w:cs="Times New Roman"/>
    </w:rPr>
  </w:style>
  <w:style w:type="paragraph" w:styleId="Untertitel">
    <w:name w:val="Subtitle"/>
    <w:basedOn w:val="Standard"/>
    <w:next w:val="Standard"/>
    <w:link w:val="UntertitelZchn"/>
    <w:uiPriority w:val="11"/>
    <w:qFormat/>
    <w:rsid w:val="005E44F5"/>
    <w:rPr>
      <w:rFonts w:ascii="Arial" w:hAnsi="Arial" w:cs="Arial"/>
      <w:b/>
      <w:sz w:val="20"/>
    </w:rPr>
  </w:style>
  <w:style w:type="character" w:customStyle="1" w:styleId="UntertitelZchn">
    <w:name w:val="Untertitel Zchn"/>
    <w:basedOn w:val="Absatz-Standardschriftart"/>
    <w:link w:val="Untertitel"/>
    <w:uiPriority w:val="11"/>
    <w:locked/>
    <w:rsid w:val="005E44F5"/>
    <w:rPr>
      <w:rFonts w:ascii="Arial" w:hAnsi="Arial" w:cs="Arial"/>
      <w:b/>
      <w:sz w:val="20"/>
    </w:rPr>
  </w:style>
  <w:style w:type="character" w:styleId="SchwacheHervorhebung">
    <w:name w:val="Subtle Emphasis"/>
    <w:basedOn w:val="Absatz-Standardschriftart"/>
    <w:uiPriority w:val="19"/>
    <w:qFormat/>
    <w:rsid w:val="005E44F5"/>
    <w:rPr>
      <w:rFonts w:ascii="Arial" w:hAnsi="Arial" w:cs="Times New Roman"/>
      <w:i/>
      <w:sz w:val="20"/>
      <w:lang w:val="en-US" w:eastAsia="x-none"/>
    </w:rPr>
  </w:style>
  <w:style w:type="character" w:styleId="Fett">
    <w:name w:val="Strong"/>
    <w:basedOn w:val="Absatz-Standardschriftart"/>
    <w:uiPriority w:val="22"/>
    <w:qFormat/>
    <w:rsid w:val="00CD6D73"/>
    <w:rPr>
      <w:rFonts w:cs="Times New Roman"/>
      <w:b/>
      <w:bCs/>
    </w:rPr>
  </w:style>
  <w:style w:type="paragraph" w:styleId="Kopfzeile">
    <w:name w:val="header"/>
    <w:basedOn w:val="Standard"/>
    <w:link w:val="KopfzeileZchn"/>
    <w:uiPriority w:val="99"/>
    <w:unhideWhenUsed/>
    <w:rsid w:val="00C879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87951"/>
    <w:rPr>
      <w:rFonts w:cs="Times New Roman"/>
    </w:rPr>
  </w:style>
  <w:style w:type="paragraph" w:styleId="Listenabsatz">
    <w:name w:val="List Paragraph"/>
    <w:basedOn w:val="Standard"/>
    <w:uiPriority w:val="34"/>
    <w:qFormat/>
    <w:rsid w:val="007A7DBC"/>
    <w:pPr>
      <w:ind w:left="720"/>
      <w:contextualSpacing/>
    </w:pPr>
  </w:style>
  <w:style w:type="paragraph" w:styleId="Sprechblasentext">
    <w:name w:val="Balloon Text"/>
    <w:basedOn w:val="Standard"/>
    <w:link w:val="SprechblasentextZchn"/>
    <w:uiPriority w:val="99"/>
    <w:semiHidden/>
    <w:unhideWhenUsed/>
    <w:rsid w:val="005F6D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F6D6C"/>
    <w:rPr>
      <w:rFonts w:ascii="Tahoma" w:hAnsi="Tahoma" w:cs="Tahoma"/>
      <w:sz w:val="16"/>
      <w:szCs w:val="16"/>
    </w:rPr>
  </w:style>
  <w:style w:type="character" w:styleId="IntensiveHervorhebung">
    <w:name w:val="Intense Emphasis"/>
    <w:basedOn w:val="Absatz-Standardschriftart"/>
    <w:uiPriority w:val="21"/>
    <w:qFormat/>
    <w:rsid w:val="0035026F"/>
    <w:rPr>
      <w:rFonts w:cs="Times New Roman"/>
      <w:b/>
      <w:bCs/>
      <w:i/>
      <w:iCs/>
      <w:color w:val="4F81BD" w:themeColor="accent1"/>
    </w:rPr>
  </w:style>
  <w:style w:type="paragraph" w:customStyle="1" w:styleId="bH3">
    <w:name w:val="[b] H3"/>
    <w:link w:val="bH3Zchn"/>
    <w:qFormat/>
    <w:rsid w:val="00C315D7"/>
    <w:pPr>
      <w:spacing w:after="160" w:line="252" w:lineRule="auto"/>
    </w:pPr>
    <w:rPr>
      <w:rFonts w:ascii="Corbel" w:eastAsiaTheme="minorHAnsi" w:hAnsi="Corbel" w:cstheme="minorBidi"/>
      <w:b/>
      <w:sz w:val="28"/>
      <w:lang w:eastAsia="de-DE"/>
    </w:rPr>
  </w:style>
  <w:style w:type="paragraph" w:customStyle="1" w:styleId="bH2">
    <w:name w:val="[b] H2"/>
    <w:link w:val="bH2Zchn"/>
    <w:qFormat/>
    <w:rsid w:val="00C315D7"/>
    <w:pPr>
      <w:spacing w:after="240" w:line="252" w:lineRule="auto"/>
      <w:jc w:val="center"/>
    </w:pPr>
    <w:rPr>
      <w:rFonts w:ascii="Century Gothic" w:eastAsiaTheme="minorHAnsi" w:hAnsi="Century Gothic" w:cstheme="minorBidi"/>
      <w:sz w:val="32"/>
      <w:lang w:eastAsia="de-DE"/>
    </w:rPr>
  </w:style>
  <w:style w:type="character" w:customStyle="1" w:styleId="bH3Zchn">
    <w:name w:val="[b] H3 Zchn"/>
    <w:basedOn w:val="Absatz-Standardschriftart"/>
    <w:link w:val="bH3"/>
    <w:rsid w:val="00C315D7"/>
    <w:rPr>
      <w:rFonts w:ascii="Corbel" w:eastAsiaTheme="minorHAnsi" w:hAnsi="Corbel" w:cstheme="minorBidi"/>
      <w:b/>
      <w:sz w:val="28"/>
      <w:lang w:eastAsia="de-DE"/>
    </w:rPr>
  </w:style>
  <w:style w:type="character" w:customStyle="1" w:styleId="bH2Zchn">
    <w:name w:val="[b] H2 Zchn"/>
    <w:basedOn w:val="bH3Zchn"/>
    <w:link w:val="bH2"/>
    <w:rsid w:val="00C315D7"/>
    <w:rPr>
      <w:rFonts w:ascii="Century Gothic" w:eastAsiaTheme="minorHAnsi" w:hAnsi="Century Gothic" w:cstheme="minorBidi"/>
      <w:b w:val="0"/>
      <w:sz w:val="3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
    <w:qFormat/>
    <w:rsid w:val="005E44F5"/>
    <w:pPr>
      <w:outlineLvl w:val="0"/>
    </w:pPr>
    <w:rPr>
      <w:rFonts w:ascii="Arial" w:hAnsi="Arial" w:cs="Arial"/>
      <w:b/>
      <w:color w:val="9BBB59" w:themeColor="accent3"/>
      <w:sz w:val="28"/>
      <w:szCs w:val="26"/>
    </w:rPr>
  </w:style>
  <w:style w:type="paragraph" w:styleId="berschrift2">
    <w:name w:val="heading 2"/>
    <w:basedOn w:val="Standard"/>
    <w:next w:val="Standard"/>
    <w:link w:val="berschrift2Zchn"/>
    <w:uiPriority w:val="9"/>
    <w:unhideWhenUsed/>
    <w:qFormat/>
    <w:rsid w:val="005E44F5"/>
    <w:pPr>
      <w:outlineLvl w:val="1"/>
    </w:pPr>
    <w:rPr>
      <w:rFonts w:ascii="Arial" w:hAnsi="Arial" w:cs="Arial"/>
      <w:b/>
      <w:sz w:val="28"/>
    </w:rPr>
  </w:style>
  <w:style w:type="paragraph" w:styleId="berschrift3">
    <w:name w:val="heading 3"/>
    <w:basedOn w:val="Standard"/>
    <w:next w:val="Standard"/>
    <w:link w:val="berschrift3Zchn"/>
    <w:uiPriority w:val="9"/>
    <w:unhideWhenUsed/>
    <w:qFormat/>
    <w:rsid w:val="005E44F5"/>
    <w:pPr>
      <w:outlineLvl w:val="2"/>
    </w:pPr>
    <w:rPr>
      <w:rFonts w:ascii="Arial" w:hAnsi="Arial" w:cs="Arial"/>
      <w:sz w:val="20"/>
      <w:u w:val="single"/>
    </w:rPr>
  </w:style>
  <w:style w:type="paragraph" w:styleId="berschrift4">
    <w:name w:val="heading 4"/>
    <w:basedOn w:val="Standard"/>
    <w:next w:val="Standard"/>
    <w:link w:val="berschrift4Zchn"/>
    <w:uiPriority w:val="9"/>
    <w:unhideWhenUsed/>
    <w:qFormat/>
    <w:rsid w:val="0035026F"/>
    <w:pPr>
      <w:keepNext/>
      <w:keepLines/>
      <w:spacing w:before="200" w:after="0"/>
      <w:outlineLvl w:val="3"/>
    </w:pPr>
    <w:rPr>
      <w:rFonts w:asciiTheme="majorHAnsi" w:eastAsiaTheme="majorEastAsia" w:hAnsiTheme="majorHAns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5E44F5"/>
    <w:rPr>
      <w:rFonts w:ascii="Arial" w:hAnsi="Arial" w:cs="Arial"/>
      <w:b/>
      <w:color w:val="9BBB59" w:themeColor="accent3"/>
      <w:sz w:val="26"/>
      <w:szCs w:val="26"/>
    </w:rPr>
  </w:style>
  <w:style w:type="character" w:customStyle="1" w:styleId="berschrift2Zchn">
    <w:name w:val="Überschrift 2 Zchn"/>
    <w:basedOn w:val="Absatz-Standardschriftart"/>
    <w:link w:val="berschrift2"/>
    <w:uiPriority w:val="9"/>
    <w:locked/>
    <w:rsid w:val="005E44F5"/>
    <w:rPr>
      <w:rFonts w:ascii="Arial" w:hAnsi="Arial" w:cs="Arial"/>
      <w:b/>
      <w:sz w:val="28"/>
    </w:rPr>
  </w:style>
  <w:style w:type="character" w:customStyle="1" w:styleId="berschrift3Zchn">
    <w:name w:val="Überschrift 3 Zchn"/>
    <w:basedOn w:val="Absatz-Standardschriftart"/>
    <w:link w:val="berschrift3"/>
    <w:uiPriority w:val="9"/>
    <w:locked/>
    <w:rsid w:val="005E44F5"/>
    <w:rPr>
      <w:rFonts w:ascii="Arial" w:hAnsi="Arial" w:cs="Arial"/>
      <w:sz w:val="20"/>
      <w:u w:val="single"/>
    </w:rPr>
  </w:style>
  <w:style w:type="character" w:customStyle="1" w:styleId="berschrift4Zchn">
    <w:name w:val="Überschrift 4 Zchn"/>
    <w:basedOn w:val="Absatz-Standardschriftart"/>
    <w:link w:val="berschrift4"/>
    <w:uiPriority w:val="9"/>
    <w:locked/>
    <w:rsid w:val="0035026F"/>
    <w:rPr>
      <w:rFonts w:asciiTheme="majorHAnsi" w:eastAsiaTheme="majorEastAsia" w:hAnsiTheme="majorHAnsi" w:cs="Times New Roman"/>
      <w:b/>
      <w:bCs/>
      <w:i/>
      <w:iCs/>
      <w:color w:val="4F81BD" w:themeColor="accent1"/>
    </w:rPr>
  </w:style>
  <w:style w:type="character" w:styleId="Hyperlink">
    <w:name w:val="Hyperlink"/>
    <w:basedOn w:val="Absatz-Standardschriftart"/>
    <w:uiPriority w:val="99"/>
    <w:unhideWhenUsed/>
    <w:rsid w:val="00847A36"/>
    <w:rPr>
      <w:rFonts w:cs="Times New Roman"/>
      <w:color w:val="0000FF" w:themeColor="hyperlink"/>
      <w:u w:val="single"/>
    </w:rPr>
  </w:style>
  <w:style w:type="paragraph" w:styleId="Fuzeile">
    <w:name w:val="footer"/>
    <w:basedOn w:val="Standard"/>
    <w:link w:val="FuzeileZchn"/>
    <w:uiPriority w:val="99"/>
    <w:unhideWhenUsed/>
    <w:rsid w:val="00DD2E35"/>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DD2E35"/>
    <w:rPr>
      <w:rFonts w:cs="Times New Roman"/>
    </w:rPr>
  </w:style>
  <w:style w:type="paragraph" w:styleId="Untertitel">
    <w:name w:val="Subtitle"/>
    <w:basedOn w:val="Standard"/>
    <w:next w:val="Standard"/>
    <w:link w:val="UntertitelZchn"/>
    <w:uiPriority w:val="11"/>
    <w:qFormat/>
    <w:rsid w:val="005E44F5"/>
    <w:rPr>
      <w:rFonts w:ascii="Arial" w:hAnsi="Arial" w:cs="Arial"/>
      <w:b/>
      <w:sz w:val="20"/>
    </w:rPr>
  </w:style>
  <w:style w:type="character" w:customStyle="1" w:styleId="UntertitelZchn">
    <w:name w:val="Untertitel Zchn"/>
    <w:basedOn w:val="Absatz-Standardschriftart"/>
    <w:link w:val="Untertitel"/>
    <w:uiPriority w:val="11"/>
    <w:locked/>
    <w:rsid w:val="005E44F5"/>
    <w:rPr>
      <w:rFonts w:ascii="Arial" w:hAnsi="Arial" w:cs="Arial"/>
      <w:b/>
      <w:sz w:val="20"/>
    </w:rPr>
  </w:style>
  <w:style w:type="character" w:styleId="SchwacheHervorhebung">
    <w:name w:val="Subtle Emphasis"/>
    <w:basedOn w:val="Absatz-Standardschriftart"/>
    <w:uiPriority w:val="19"/>
    <w:qFormat/>
    <w:rsid w:val="005E44F5"/>
    <w:rPr>
      <w:rFonts w:ascii="Arial" w:hAnsi="Arial" w:cs="Times New Roman"/>
      <w:i/>
      <w:sz w:val="20"/>
      <w:lang w:val="en-US" w:eastAsia="x-none"/>
    </w:rPr>
  </w:style>
  <w:style w:type="character" w:styleId="Fett">
    <w:name w:val="Strong"/>
    <w:basedOn w:val="Absatz-Standardschriftart"/>
    <w:uiPriority w:val="22"/>
    <w:qFormat/>
    <w:rsid w:val="00CD6D73"/>
    <w:rPr>
      <w:rFonts w:cs="Times New Roman"/>
      <w:b/>
      <w:bCs/>
    </w:rPr>
  </w:style>
  <w:style w:type="paragraph" w:styleId="Kopfzeile">
    <w:name w:val="header"/>
    <w:basedOn w:val="Standard"/>
    <w:link w:val="KopfzeileZchn"/>
    <w:uiPriority w:val="99"/>
    <w:unhideWhenUsed/>
    <w:rsid w:val="00C879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C87951"/>
    <w:rPr>
      <w:rFonts w:cs="Times New Roman"/>
    </w:rPr>
  </w:style>
  <w:style w:type="paragraph" w:styleId="Listenabsatz">
    <w:name w:val="List Paragraph"/>
    <w:basedOn w:val="Standard"/>
    <w:uiPriority w:val="34"/>
    <w:qFormat/>
    <w:rsid w:val="007A7DBC"/>
    <w:pPr>
      <w:ind w:left="720"/>
      <w:contextualSpacing/>
    </w:pPr>
  </w:style>
  <w:style w:type="paragraph" w:styleId="Sprechblasentext">
    <w:name w:val="Balloon Text"/>
    <w:basedOn w:val="Standard"/>
    <w:link w:val="SprechblasentextZchn"/>
    <w:uiPriority w:val="99"/>
    <w:semiHidden/>
    <w:unhideWhenUsed/>
    <w:rsid w:val="005F6D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5F6D6C"/>
    <w:rPr>
      <w:rFonts w:ascii="Tahoma" w:hAnsi="Tahoma" w:cs="Tahoma"/>
      <w:sz w:val="16"/>
      <w:szCs w:val="16"/>
    </w:rPr>
  </w:style>
  <w:style w:type="character" w:styleId="IntensiveHervorhebung">
    <w:name w:val="Intense Emphasis"/>
    <w:basedOn w:val="Absatz-Standardschriftart"/>
    <w:uiPriority w:val="21"/>
    <w:qFormat/>
    <w:rsid w:val="0035026F"/>
    <w:rPr>
      <w:rFonts w:cs="Times New Roman"/>
      <w:b/>
      <w:bCs/>
      <w:i/>
      <w:iCs/>
      <w:color w:val="4F81BD" w:themeColor="accent1"/>
    </w:rPr>
  </w:style>
  <w:style w:type="paragraph" w:customStyle="1" w:styleId="bH3">
    <w:name w:val="[b] H3"/>
    <w:link w:val="bH3Zchn"/>
    <w:qFormat/>
    <w:rsid w:val="00C315D7"/>
    <w:pPr>
      <w:spacing w:after="160" w:line="252" w:lineRule="auto"/>
    </w:pPr>
    <w:rPr>
      <w:rFonts w:ascii="Corbel" w:eastAsiaTheme="minorHAnsi" w:hAnsi="Corbel" w:cstheme="minorBidi"/>
      <w:b/>
      <w:sz w:val="28"/>
      <w:lang w:eastAsia="de-DE"/>
    </w:rPr>
  </w:style>
  <w:style w:type="paragraph" w:customStyle="1" w:styleId="bH2">
    <w:name w:val="[b] H2"/>
    <w:link w:val="bH2Zchn"/>
    <w:qFormat/>
    <w:rsid w:val="00C315D7"/>
    <w:pPr>
      <w:spacing w:after="240" w:line="252" w:lineRule="auto"/>
      <w:jc w:val="center"/>
    </w:pPr>
    <w:rPr>
      <w:rFonts w:ascii="Century Gothic" w:eastAsiaTheme="minorHAnsi" w:hAnsi="Century Gothic" w:cstheme="minorBidi"/>
      <w:sz w:val="32"/>
      <w:lang w:eastAsia="de-DE"/>
    </w:rPr>
  </w:style>
  <w:style w:type="character" w:customStyle="1" w:styleId="bH3Zchn">
    <w:name w:val="[b] H3 Zchn"/>
    <w:basedOn w:val="Absatz-Standardschriftart"/>
    <w:link w:val="bH3"/>
    <w:rsid w:val="00C315D7"/>
    <w:rPr>
      <w:rFonts w:ascii="Corbel" w:eastAsiaTheme="minorHAnsi" w:hAnsi="Corbel" w:cstheme="minorBidi"/>
      <w:b/>
      <w:sz w:val="28"/>
      <w:lang w:eastAsia="de-DE"/>
    </w:rPr>
  </w:style>
  <w:style w:type="character" w:customStyle="1" w:styleId="bH2Zchn">
    <w:name w:val="[b] H2 Zchn"/>
    <w:basedOn w:val="bH3Zchn"/>
    <w:link w:val="bH2"/>
    <w:rsid w:val="00C315D7"/>
    <w:rPr>
      <w:rFonts w:ascii="Century Gothic" w:eastAsiaTheme="minorHAnsi" w:hAnsi="Century Gothic" w:cstheme="minorBidi"/>
      <w:b w:val="0"/>
      <w:sz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247">
      <w:bodyDiv w:val="1"/>
      <w:marLeft w:val="0"/>
      <w:marRight w:val="0"/>
      <w:marTop w:val="0"/>
      <w:marBottom w:val="0"/>
      <w:divBdr>
        <w:top w:val="none" w:sz="0" w:space="0" w:color="auto"/>
        <w:left w:val="none" w:sz="0" w:space="0" w:color="auto"/>
        <w:bottom w:val="none" w:sz="0" w:space="0" w:color="auto"/>
        <w:right w:val="none" w:sz="0" w:space="0" w:color="auto"/>
      </w:divBdr>
    </w:div>
    <w:div w:id="1191843660">
      <w:bodyDiv w:val="1"/>
      <w:marLeft w:val="0"/>
      <w:marRight w:val="0"/>
      <w:marTop w:val="0"/>
      <w:marBottom w:val="0"/>
      <w:divBdr>
        <w:top w:val="none" w:sz="0" w:space="0" w:color="auto"/>
        <w:left w:val="none" w:sz="0" w:space="0" w:color="auto"/>
        <w:bottom w:val="none" w:sz="0" w:space="0" w:color="auto"/>
        <w:right w:val="none" w:sz="0" w:space="0" w:color="auto"/>
      </w:divBdr>
    </w:div>
    <w:div w:id="1711488228">
      <w:marLeft w:val="0"/>
      <w:marRight w:val="0"/>
      <w:marTop w:val="0"/>
      <w:marBottom w:val="0"/>
      <w:divBdr>
        <w:top w:val="none" w:sz="0" w:space="0" w:color="auto"/>
        <w:left w:val="none" w:sz="0" w:space="0" w:color="auto"/>
        <w:bottom w:val="none" w:sz="0" w:space="0" w:color="auto"/>
        <w:right w:val="none" w:sz="0" w:space="0" w:color="auto"/>
      </w:divBdr>
    </w:div>
    <w:div w:id="203969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u-ep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bu-epd.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u-umwel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 Bauen und Umwelt</dc:creator>
  <cp:lastModifiedBy>Domenic Liebing</cp:lastModifiedBy>
  <cp:revision>7</cp:revision>
  <cp:lastPrinted>2018-01-24T12:31:00Z</cp:lastPrinted>
  <dcterms:created xsi:type="dcterms:W3CDTF">2019-07-02T14:12:00Z</dcterms:created>
  <dcterms:modified xsi:type="dcterms:W3CDTF">2019-07-08T08:14:00Z</dcterms:modified>
</cp:coreProperties>
</file>